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EB" w:rsidRDefault="00185327" w:rsidP="00D369EB">
      <w:r>
        <w:rPr>
          <w:rFonts w:hint="eastAsia"/>
        </w:rPr>
        <w:t>様式第３号</w:t>
      </w:r>
    </w:p>
    <w:p w:rsidR="00185327" w:rsidRPr="00185327" w:rsidRDefault="00671B2E" w:rsidP="0018532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収支予算</w:t>
      </w:r>
      <w:r w:rsidR="00185327" w:rsidRPr="00185327">
        <w:rPr>
          <w:rFonts w:hint="eastAsia"/>
          <w:sz w:val="32"/>
          <w:szCs w:val="32"/>
        </w:rPr>
        <w:t>書</w:t>
      </w:r>
    </w:p>
    <w:p w:rsidR="00185327" w:rsidRDefault="00185327" w:rsidP="00D369EB"/>
    <w:p w:rsidR="00185327" w:rsidRDefault="00185327" w:rsidP="00185327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185327" w:rsidTr="00185327">
        <w:trPr>
          <w:trHeight w:val="567"/>
        </w:trPr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予算額（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決算額（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</w:t>
            </w:r>
          </w:p>
        </w:tc>
        <w:tc>
          <w:tcPr>
            <w:tcW w:w="1948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算出の基礎</w:t>
            </w:r>
          </w:p>
        </w:tc>
      </w:tr>
      <w:tr w:rsidR="00185327" w:rsidTr="00185327">
        <w:trPr>
          <w:trHeight w:val="3969"/>
        </w:trPr>
        <w:tc>
          <w:tcPr>
            <w:tcW w:w="1947" w:type="dxa"/>
          </w:tcPr>
          <w:p w:rsidR="00185327" w:rsidRDefault="00185327" w:rsidP="00185327">
            <w:r>
              <w:rPr>
                <w:rFonts w:hint="eastAsia"/>
              </w:rPr>
              <w:t>企画実践費</w:t>
            </w:r>
          </w:p>
        </w:tc>
        <w:tc>
          <w:tcPr>
            <w:tcW w:w="1947" w:type="dxa"/>
          </w:tcPr>
          <w:p w:rsidR="00185327" w:rsidRDefault="00185327" w:rsidP="00185327"/>
        </w:tc>
        <w:tc>
          <w:tcPr>
            <w:tcW w:w="1947" w:type="dxa"/>
          </w:tcPr>
          <w:p w:rsidR="00185327" w:rsidRDefault="00185327" w:rsidP="00185327"/>
        </w:tc>
        <w:tc>
          <w:tcPr>
            <w:tcW w:w="1947" w:type="dxa"/>
          </w:tcPr>
          <w:p w:rsidR="00185327" w:rsidRDefault="00185327" w:rsidP="00185327"/>
        </w:tc>
        <w:tc>
          <w:tcPr>
            <w:tcW w:w="1948" w:type="dxa"/>
          </w:tcPr>
          <w:p w:rsidR="00185327" w:rsidRDefault="00185327" w:rsidP="00185327"/>
        </w:tc>
      </w:tr>
      <w:tr w:rsidR="00185327" w:rsidTr="00185327">
        <w:trPr>
          <w:trHeight w:val="567"/>
        </w:trPr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948" w:type="dxa"/>
            <w:vAlign w:val="center"/>
          </w:tcPr>
          <w:p w:rsidR="00185327" w:rsidRDefault="00185327" w:rsidP="00185327">
            <w:pPr>
              <w:jc w:val="center"/>
            </w:pPr>
          </w:p>
        </w:tc>
      </w:tr>
    </w:tbl>
    <w:p w:rsidR="00185327" w:rsidRDefault="00185327" w:rsidP="00185327"/>
    <w:p w:rsidR="00185327" w:rsidRDefault="00185327" w:rsidP="00185327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185327" w:rsidTr="00185327">
        <w:trPr>
          <w:trHeight w:val="567"/>
        </w:trPr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予算額（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決算額（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</w:t>
            </w:r>
          </w:p>
        </w:tc>
        <w:tc>
          <w:tcPr>
            <w:tcW w:w="1948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算出の基礎</w:t>
            </w:r>
          </w:p>
        </w:tc>
      </w:tr>
      <w:tr w:rsidR="00185327" w:rsidTr="00185327">
        <w:trPr>
          <w:trHeight w:val="3969"/>
        </w:trPr>
        <w:tc>
          <w:tcPr>
            <w:tcW w:w="1947" w:type="dxa"/>
          </w:tcPr>
          <w:p w:rsidR="00185327" w:rsidRDefault="00185327" w:rsidP="00185327">
            <w:r>
              <w:rPr>
                <w:rFonts w:hint="eastAsia"/>
              </w:rPr>
              <w:t>事業費</w:t>
            </w:r>
          </w:p>
          <w:p w:rsidR="00185327" w:rsidRDefault="00185327" w:rsidP="00185327">
            <w:r>
              <w:rPr>
                <w:rFonts w:hint="eastAsia"/>
              </w:rPr>
              <w:t>運営費</w:t>
            </w:r>
          </w:p>
        </w:tc>
        <w:tc>
          <w:tcPr>
            <w:tcW w:w="1947" w:type="dxa"/>
          </w:tcPr>
          <w:p w:rsidR="00185327" w:rsidRDefault="00185327" w:rsidP="00185327"/>
        </w:tc>
        <w:tc>
          <w:tcPr>
            <w:tcW w:w="1947" w:type="dxa"/>
          </w:tcPr>
          <w:p w:rsidR="00185327" w:rsidRDefault="00185327" w:rsidP="00185327"/>
        </w:tc>
        <w:tc>
          <w:tcPr>
            <w:tcW w:w="1947" w:type="dxa"/>
          </w:tcPr>
          <w:p w:rsidR="00185327" w:rsidRDefault="00185327" w:rsidP="00185327"/>
        </w:tc>
        <w:tc>
          <w:tcPr>
            <w:tcW w:w="1948" w:type="dxa"/>
          </w:tcPr>
          <w:p w:rsidR="00185327" w:rsidRDefault="00185327" w:rsidP="00185327"/>
        </w:tc>
      </w:tr>
      <w:tr w:rsidR="00185327" w:rsidTr="00185327">
        <w:trPr>
          <w:trHeight w:val="567"/>
        </w:trPr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948" w:type="dxa"/>
            <w:vAlign w:val="center"/>
          </w:tcPr>
          <w:p w:rsidR="00185327" w:rsidRDefault="00185327" w:rsidP="00185327">
            <w:pPr>
              <w:jc w:val="center"/>
            </w:pPr>
          </w:p>
        </w:tc>
      </w:tr>
    </w:tbl>
    <w:p w:rsidR="00185327" w:rsidRDefault="00185327" w:rsidP="00185327"/>
    <w:p w:rsidR="00185327" w:rsidRDefault="003F44EE" w:rsidP="00185327">
      <w:r>
        <w:rPr>
          <w:rFonts w:hint="eastAsia"/>
        </w:rPr>
        <w:t>※経費の内容は、</w:t>
      </w:r>
      <w:bookmarkStart w:id="0" w:name="_GoBack"/>
      <w:bookmarkEnd w:id="0"/>
      <w:r w:rsidR="00185327">
        <w:rPr>
          <w:rFonts w:hint="eastAsia"/>
        </w:rPr>
        <w:t>事業費（謝金、交通費、印刷製本費、使用料）、運営費（事務費、役務費）とする。</w:t>
      </w:r>
    </w:p>
    <w:sectPr w:rsidR="00185327" w:rsidSect="009A49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1212"/>
    <w:multiLevelType w:val="hybridMultilevel"/>
    <w:tmpl w:val="C23C32DA"/>
    <w:lvl w:ilvl="0" w:tplc="09EAC8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014828"/>
    <w:multiLevelType w:val="hybridMultilevel"/>
    <w:tmpl w:val="1250E512"/>
    <w:lvl w:ilvl="0" w:tplc="DE143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E178B8"/>
    <w:multiLevelType w:val="hybridMultilevel"/>
    <w:tmpl w:val="7AD2327C"/>
    <w:lvl w:ilvl="0" w:tplc="F30823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1"/>
    <w:rsid w:val="000A3A7C"/>
    <w:rsid w:val="00112BC3"/>
    <w:rsid w:val="00185327"/>
    <w:rsid w:val="00260F37"/>
    <w:rsid w:val="003665BB"/>
    <w:rsid w:val="003F44EE"/>
    <w:rsid w:val="004749AD"/>
    <w:rsid w:val="00671B2E"/>
    <w:rsid w:val="00776BCA"/>
    <w:rsid w:val="008A6976"/>
    <w:rsid w:val="009A4961"/>
    <w:rsid w:val="00D06E4F"/>
    <w:rsid w:val="00D369EB"/>
    <w:rsid w:val="00E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8D913-364F-4E44-B911-B9B722A9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DD5E-E9F9-4DC0-9DA7-0CE22551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jigyou2 jigyou2</dc:creator>
  <cp:keywords/>
  <dc:description/>
  <cp:lastModifiedBy>jigyou2 jigyou2</cp:lastModifiedBy>
  <cp:revision>5</cp:revision>
  <dcterms:created xsi:type="dcterms:W3CDTF">2015-04-22T01:52:00Z</dcterms:created>
  <dcterms:modified xsi:type="dcterms:W3CDTF">2015-04-30T06:24:00Z</dcterms:modified>
</cp:coreProperties>
</file>